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92825" w14:textId="09EADDE0" w:rsidR="001C2528" w:rsidRPr="001114BC" w:rsidRDefault="00E257AE" w:rsidP="001114BC">
      <w:pPr>
        <w:autoSpaceDE w:val="0"/>
        <w:autoSpaceDN w:val="0"/>
        <w:snapToGrid w:val="0"/>
        <w:jc w:val="center"/>
        <w:rPr>
          <w:rFonts w:ascii="Yu Gothic UI" w:eastAsia="Yu Gothic UI" w:hAnsi="Yu Gothic UI"/>
          <w:sz w:val="36"/>
          <w:szCs w:val="36"/>
        </w:rPr>
      </w:pPr>
      <w:r w:rsidRPr="001114BC">
        <w:rPr>
          <w:rFonts w:ascii="Yu Gothic UI" w:eastAsia="Yu Gothic UI" w:hAnsi="Yu Gothic UI" w:hint="eastAsia"/>
          <w:sz w:val="36"/>
          <w:szCs w:val="36"/>
        </w:rPr>
        <w:t>J-CROSデータ</w:t>
      </w:r>
      <w:r w:rsidR="00A56C2B" w:rsidRPr="001114BC">
        <w:rPr>
          <w:rFonts w:ascii="Yu Gothic UI" w:eastAsia="Yu Gothic UI" w:hAnsi="Yu Gothic UI" w:hint="eastAsia"/>
          <w:sz w:val="36"/>
          <w:szCs w:val="36"/>
        </w:rPr>
        <w:t>利用</w:t>
      </w:r>
      <w:r w:rsidR="00613C78" w:rsidRPr="001114BC">
        <w:rPr>
          <w:rFonts w:ascii="Yu Gothic UI" w:eastAsia="Yu Gothic UI" w:hAnsi="Yu Gothic UI" w:hint="eastAsia"/>
          <w:sz w:val="36"/>
          <w:szCs w:val="36"/>
        </w:rPr>
        <w:t>申請書</w:t>
      </w:r>
    </w:p>
    <w:p w14:paraId="6217DDA5" w14:textId="77777777" w:rsidR="00613C78" w:rsidRPr="001114BC" w:rsidRDefault="00613C78" w:rsidP="001114BC">
      <w:pPr>
        <w:autoSpaceDE w:val="0"/>
        <w:autoSpaceDN w:val="0"/>
        <w:snapToGrid w:val="0"/>
        <w:jc w:val="right"/>
        <w:rPr>
          <w:rFonts w:ascii="Yu Gothic UI" w:eastAsia="Yu Gothic UI" w:hAnsi="Yu Gothic UI"/>
          <w:sz w:val="24"/>
          <w:szCs w:val="24"/>
        </w:rPr>
      </w:pPr>
    </w:p>
    <w:p w14:paraId="5F729C8C" w14:textId="458B861C" w:rsidR="00A56C2B" w:rsidRPr="001114BC" w:rsidRDefault="00A56C2B" w:rsidP="001114BC">
      <w:pPr>
        <w:autoSpaceDE w:val="0"/>
        <w:autoSpaceDN w:val="0"/>
        <w:snapToGrid w:val="0"/>
        <w:jc w:val="right"/>
        <w:rPr>
          <w:rFonts w:ascii="Yu Gothic UI" w:eastAsia="Yu Gothic UI" w:hAnsi="Yu Gothic UI"/>
          <w:sz w:val="24"/>
          <w:szCs w:val="24"/>
        </w:rPr>
      </w:pPr>
      <w:r w:rsidRPr="001114BC">
        <w:rPr>
          <w:rFonts w:ascii="Yu Gothic UI" w:eastAsia="Yu Gothic UI" w:hAnsi="Yu Gothic UI" w:hint="eastAsia"/>
          <w:sz w:val="24"/>
          <w:szCs w:val="24"/>
        </w:rPr>
        <w:t xml:space="preserve">　20</w:t>
      </w:r>
      <w:r w:rsidR="001114BC">
        <w:rPr>
          <w:rFonts w:ascii="Yu Gothic UI" w:eastAsia="Yu Gothic UI" w:hAnsi="Yu Gothic UI" w:hint="eastAsia"/>
          <w:sz w:val="24"/>
          <w:szCs w:val="24"/>
        </w:rPr>
        <w:t xml:space="preserve"> </w:t>
      </w:r>
      <w:r w:rsidR="001114BC">
        <w:rPr>
          <w:rFonts w:ascii="Yu Gothic UI" w:eastAsia="Yu Gothic UI" w:hAnsi="Yu Gothic UI"/>
          <w:sz w:val="24"/>
          <w:szCs w:val="24"/>
        </w:rPr>
        <w:t xml:space="preserve"> </w:t>
      </w:r>
      <w:r w:rsidR="0010197F" w:rsidRPr="001114BC">
        <w:rPr>
          <w:rFonts w:ascii="Yu Gothic UI" w:eastAsia="Yu Gothic UI" w:hAnsi="Yu Gothic UI" w:hint="eastAsia"/>
          <w:sz w:val="24"/>
          <w:szCs w:val="24"/>
        </w:rPr>
        <w:t>年　　月　　日</w:t>
      </w:r>
    </w:p>
    <w:p w14:paraId="41392893" w14:textId="21FB4A09" w:rsidR="00613C78" w:rsidRPr="001114BC" w:rsidRDefault="001C2528" w:rsidP="001114BC">
      <w:pPr>
        <w:autoSpaceDE w:val="0"/>
        <w:autoSpaceDN w:val="0"/>
        <w:snapToGrid w:val="0"/>
        <w:rPr>
          <w:rFonts w:ascii="Yu Gothic UI" w:eastAsia="Yu Gothic UI" w:hAnsi="Yu Gothic UI"/>
          <w:sz w:val="24"/>
          <w:szCs w:val="24"/>
        </w:rPr>
      </w:pPr>
      <w:r w:rsidRPr="001114BC">
        <w:rPr>
          <w:rFonts w:ascii="Yu Gothic UI" w:eastAsia="Yu Gothic UI" w:hAnsi="Yu Gothic UI" w:hint="eastAsia"/>
          <w:sz w:val="24"/>
          <w:szCs w:val="24"/>
        </w:rPr>
        <w:t>J-CROS</w:t>
      </w:r>
      <w:r w:rsidR="00613C78" w:rsidRPr="001114BC">
        <w:rPr>
          <w:rFonts w:ascii="Yu Gothic UI" w:eastAsia="Yu Gothic UI" w:hAnsi="Yu Gothic UI" w:hint="eastAsia"/>
          <w:sz w:val="24"/>
          <w:szCs w:val="24"/>
        </w:rPr>
        <w:t>代表</w:t>
      </w:r>
      <w:r w:rsidR="00A56C2B" w:rsidRPr="001114BC">
        <w:rPr>
          <w:rFonts w:ascii="Yu Gothic UI" w:eastAsia="Yu Gothic UI" w:hAnsi="Yu Gothic UI" w:hint="eastAsia"/>
          <w:sz w:val="24"/>
          <w:szCs w:val="24"/>
        </w:rPr>
        <w:t xml:space="preserve">　殿</w:t>
      </w:r>
    </w:p>
    <w:p w14:paraId="4054011A" w14:textId="77777777" w:rsidR="00167FA2" w:rsidRPr="001114BC" w:rsidRDefault="00167FA2" w:rsidP="001114BC">
      <w:pPr>
        <w:autoSpaceDE w:val="0"/>
        <w:autoSpaceDN w:val="0"/>
        <w:snapToGrid w:val="0"/>
        <w:rPr>
          <w:rFonts w:ascii="Yu Gothic UI" w:eastAsia="Yu Gothic UI" w:hAnsi="Yu Gothic UI"/>
          <w:sz w:val="24"/>
          <w:szCs w:val="24"/>
        </w:rPr>
      </w:pPr>
    </w:p>
    <w:tbl>
      <w:tblPr>
        <w:tblStyle w:val="a3"/>
        <w:tblW w:w="93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9"/>
        <w:gridCol w:w="2266"/>
        <w:gridCol w:w="6524"/>
      </w:tblGrid>
      <w:tr w:rsidR="00BC4FB0" w:rsidRPr="001114BC" w14:paraId="5C6B7219" w14:textId="77777777" w:rsidTr="003445C2">
        <w:trPr>
          <w:trHeight w:val="653"/>
        </w:trPr>
        <w:tc>
          <w:tcPr>
            <w:tcW w:w="569" w:type="dxa"/>
            <w:vMerge w:val="restart"/>
            <w:textDirection w:val="tbRlV"/>
            <w:vAlign w:val="center"/>
          </w:tcPr>
          <w:p w14:paraId="25271FC6" w14:textId="3DF0358A" w:rsidR="00BC4FB0" w:rsidRPr="001114BC" w:rsidRDefault="00613C78" w:rsidP="001114BC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申請者　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68FAAC4B" w14:textId="6DCC7F1C" w:rsidR="00BC4FB0" w:rsidRPr="001114BC" w:rsidRDefault="00613C78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氏名</w:t>
            </w:r>
          </w:p>
        </w:tc>
        <w:tc>
          <w:tcPr>
            <w:tcW w:w="6524" w:type="dxa"/>
            <w:tcBorders>
              <w:bottom w:val="single" w:sz="4" w:space="0" w:color="auto"/>
            </w:tcBorders>
            <w:vAlign w:val="center"/>
          </w:tcPr>
          <w:p w14:paraId="73B0B061" w14:textId="0FFB1673" w:rsidR="00BC4FB0" w:rsidRPr="001114BC" w:rsidRDefault="00BC4FB0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BC4FB0" w:rsidRPr="001114BC" w14:paraId="4A48C8FE" w14:textId="77777777" w:rsidTr="003445C2">
        <w:trPr>
          <w:trHeight w:val="549"/>
        </w:trPr>
        <w:tc>
          <w:tcPr>
            <w:tcW w:w="569" w:type="dxa"/>
            <w:vMerge/>
            <w:textDirection w:val="tbRlV"/>
            <w:vAlign w:val="center"/>
          </w:tcPr>
          <w:p w14:paraId="21050279" w14:textId="77777777" w:rsidR="00BC4FB0" w:rsidRPr="001114BC" w:rsidRDefault="00BC4FB0" w:rsidP="001114BC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14:paraId="583CAA2E" w14:textId="4A5303FB" w:rsidR="00BC4FB0" w:rsidRPr="001114BC" w:rsidRDefault="00BC4FB0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所属</w:t>
            </w:r>
          </w:p>
        </w:tc>
        <w:tc>
          <w:tcPr>
            <w:tcW w:w="6524" w:type="dxa"/>
            <w:tcBorders>
              <w:bottom w:val="single" w:sz="4" w:space="0" w:color="auto"/>
            </w:tcBorders>
            <w:vAlign w:val="center"/>
          </w:tcPr>
          <w:p w14:paraId="2A5998D4" w14:textId="098A0C00" w:rsidR="00BC4FB0" w:rsidRPr="001114BC" w:rsidRDefault="00BC4FB0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613C78" w:rsidRPr="001114BC" w14:paraId="7287580E" w14:textId="77777777" w:rsidTr="003445C2">
        <w:trPr>
          <w:trHeight w:val="557"/>
        </w:trPr>
        <w:tc>
          <w:tcPr>
            <w:tcW w:w="569" w:type="dxa"/>
            <w:vMerge/>
            <w:textDirection w:val="tbRlV"/>
            <w:vAlign w:val="center"/>
          </w:tcPr>
          <w:p w14:paraId="65539927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nil"/>
            </w:tcBorders>
            <w:vAlign w:val="center"/>
          </w:tcPr>
          <w:p w14:paraId="29CF905E" w14:textId="53BA44F7" w:rsidR="00613C78" w:rsidRPr="001114BC" w:rsidRDefault="00613C78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メールアドレス</w:t>
            </w:r>
          </w:p>
        </w:tc>
        <w:tc>
          <w:tcPr>
            <w:tcW w:w="6524" w:type="dxa"/>
            <w:tcBorders>
              <w:top w:val="nil"/>
            </w:tcBorders>
            <w:vAlign w:val="center"/>
          </w:tcPr>
          <w:p w14:paraId="1AE2313B" w14:textId="464FEEB8" w:rsidR="00613C78" w:rsidRPr="001114BC" w:rsidRDefault="00613C78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613C78" w:rsidRPr="001114BC" w14:paraId="271C2383" w14:textId="77777777" w:rsidTr="00613C78">
        <w:trPr>
          <w:trHeight w:val="664"/>
        </w:trPr>
        <w:tc>
          <w:tcPr>
            <w:tcW w:w="569" w:type="dxa"/>
            <w:vMerge w:val="restart"/>
            <w:textDirection w:val="tbRlV"/>
          </w:tcPr>
          <w:p w14:paraId="09ACDEE3" w14:textId="0461DEFE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提供希望データの内容等</w:t>
            </w:r>
          </w:p>
          <w:p w14:paraId="47EF5480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43898885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0E471DE0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5951DFC2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3501F6F6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276BFAE9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74857151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利用内容</w:t>
            </w:r>
          </w:p>
          <w:p w14:paraId="3E5924DD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7CE8169C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6EB86730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335B9AD8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5C50146D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072C9023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53A24FD4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14DD4BF0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0BC1FEFB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2C5FA25A" w14:textId="7CC23019" w:rsidR="00613C78" w:rsidRPr="001114BC" w:rsidRDefault="00613C78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データ提供を希望するプロトコール</w:t>
            </w:r>
          </w:p>
        </w:tc>
        <w:tc>
          <w:tcPr>
            <w:tcW w:w="6524" w:type="dxa"/>
            <w:vAlign w:val="center"/>
          </w:tcPr>
          <w:p w14:paraId="0B35DA50" w14:textId="77777777" w:rsidR="00613C78" w:rsidRPr="001114BC" w:rsidRDefault="00613C78" w:rsidP="001114BC">
            <w:pPr>
              <w:autoSpaceDE w:val="0"/>
              <w:autoSpaceDN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6AE4B876" w14:textId="77777777" w:rsidR="00613C78" w:rsidRPr="001114BC" w:rsidRDefault="00613C78" w:rsidP="001114BC">
            <w:pPr>
              <w:autoSpaceDE w:val="0"/>
              <w:autoSpaceDN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14B56E0D" w14:textId="77777777" w:rsidR="00613C78" w:rsidRPr="001114BC" w:rsidRDefault="00613C78" w:rsidP="001114BC">
            <w:pPr>
              <w:autoSpaceDE w:val="0"/>
              <w:autoSpaceDN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6BE40EE4" w14:textId="709764B6" w:rsidR="00613C78" w:rsidRPr="001114BC" w:rsidRDefault="00613C78" w:rsidP="001114BC">
            <w:pPr>
              <w:autoSpaceDE w:val="0"/>
              <w:autoSpaceDN w:val="0"/>
              <w:snapToGrid w:val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613C78" w:rsidRPr="001114BC" w14:paraId="36506CA6" w14:textId="77777777" w:rsidTr="00613C78">
        <w:trPr>
          <w:trHeight w:val="1056"/>
        </w:trPr>
        <w:tc>
          <w:tcPr>
            <w:tcW w:w="569" w:type="dxa"/>
            <w:vMerge/>
            <w:textDirection w:val="tbRlV"/>
          </w:tcPr>
          <w:p w14:paraId="5A30C96A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1CABCB04" w14:textId="39B09A78" w:rsidR="00613C78" w:rsidRPr="001114BC" w:rsidRDefault="00613C78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対象施設</w:t>
            </w:r>
          </w:p>
        </w:tc>
        <w:tc>
          <w:tcPr>
            <w:tcW w:w="6524" w:type="dxa"/>
            <w:vAlign w:val="center"/>
          </w:tcPr>
          <w:p w14:paraId="05981453" w14:textId="5A6B3B11" w:rsidR="00613C78" w:rsidRPr="001114BC" w:rsidRDefault="00167FA2" w:rsidP="001114B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snapToGrid w:val="0"/>
              <w:ind w:leftChars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全施設　□ 一部施設（施設名：　　　　　　　　）</w:t>
            </w:r>
          </w:p>
        </w:tc>
      </w:tr>
      <w:tr w:rsidR="00613C78" w:rsidRPr="001114BC" w14:paraId="797BE679" w14:textId="77777777" w:rsidTr="003445C2">
        <w:trPr>
          <w:trHeight w:val="1006"/>
        </w:trPr>
        <w:tc>
          <w:tcPr>
            <w:tcW w:w="569" w:type="dxa"/>
            <w:vMerge/>
            <w:textDirection w:val="tbRlV"/>
          </w:tcPr>
          <w:p w14:paraId="54E13265" w14:textId="0EADDA5B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E57366A" w14:textId="31ED59F3" w:rsidR="00167FA2" w:rsidRPr="001114BC" w:rsidRDefault="00613C78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データの対象期間</w:t>
            </w:r>
          </w:p>
        </w:tc>
        <w:tc>
          <w:tcPr>
            <w:tcW w:w="6524" w:type="dxa"/>
            <w:vAlign w:val="center"/>
          </w:tcPr>
          <w:p w14:paraId="4355748F" w14:textId="3C28DF23" w:rsidR="00613C78" w:rsidRPr="001114BC" w:rsidRDefault="00167FA2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□ 全期間</w:t>
            </w:r>
            <w:r w:rsidR="00C50868" w:rsidRPr="001114BC">
              <w:rPr>
                <w:rFonts w:ascii="Yu Gothic UI" w:eastAsia="Yu Gothic UI" w:hAnsi="Yu Gothic UI" w:hint="eastAsia"/>
                <w:sz w:val="24"/>
                <w:szCs w:val="24"/>
              </w:rPr>
              <w:t>（2016年5月から直近登録分まで）</w:t>
            </w:r>
          </w:p>
          <w:p w14:paraId="52CF65A9" w14:textId="6880D57E" w:rsidR="00167FA2" w:rsidRPr="001114BC" w:rsidRDefault="00167FA2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□　 </w:t>
            </w:r>
            <w:r w:rsidRPr="001114BC">
              <w:rPr>
                <w:rFonts w:ascii="Yu Gothic UI" w:eastAsia="Yu Gothic UI" w:hAnsi="Yu Gothic UI"/>
                <w:sz w:val="24"/>
                <w:szCs w:val="24"/>
              </w:rPr>
              <w:t xml:space="preserve"> </w:t>
            </w: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年　月　日～　　年　月　日照射開始分まで</w:t>
            </w:r>
          </w:p>
        </w:tc>
      </w:tr>
      <w:tr w:rsidR="00613C78" w:rsidRPr="001114BC" w14:paraId="0801C6D3" w14:textId="77777777" w:rsidTr="003445C2">
        <w:trPr>
          <w:trHeight w:val="1663"/>
        </w:trPr>
        <w:tc>
          <w:tcPr>
            <w:tcW w:w="569" w:type="dxa"/>
            <w:vMerge/>
            <w:textDirection w:val="tbRlV"/>
          </w:tcPr>
          <w:p w14:paraId="261D71DD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52A5F8E9" w14:textId="3B18985F" w:rsidR="00613C78" w:rsidRPr="001114BC" w:rsidRDefault="00613C78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データ使用の目的</w:t>
            </w:r>
          </w:p>
        </w:tc>
        <w:tc>
          <w:tcPr>
            <w:tcW w:w="6524" w:type="dxa"/>
            <w:vAlign w:val="center"/>
          </w:tcPr>
          <w:p w14:paraId="22F6FC54" w14:textId="77777777" w:rsidR="00613C78" w:rsidRPr="001114BC" w:rsidRDefault="00613C78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05723477" w14:textId="77777777" w:rsidR="003445C2" w:rsidRPr="001114BC" w:rsidRDefault="003445C2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6044B003" w14:textId="77777777" w:rsidR="003445C2" w:rsidRPr="001114BC" w:rsidRDefault="003445C2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444AE361" w14:textId="09536B36" w:rsidR="003445C2" w:rsidRPr="001114BC" w:rsidRDefault="003445C2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  <w:tr w:rsidR="00613C78" w:rsidRPr="001114BC" w14:paraId="011822D9" w14:textId="77777777" w:rsidTr="00613C78">
        <w:trPr>
          <w:trHeight w:val="480"/>
        </w:trPr>
        <w:tc>
          <w:tcPr>
            <w:tcW w:w="569" w:type="dxa"/>
            <w:vMerge/>
            <w:textDirection w:val="tbRlV"/>
          </w:tcPr>
          <w:p w14:paraId="42A2C0E3" w14:textId="77777777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1288B69" w14:textId="296CB470" w:rsidR="00613C78" w:rsidRPr="001114BC" w:rsidRDefault="00613C78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0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0"/>
              </w:rPr>
              <w:t>提供を希望す</w:t>
            </w:r>
            <w:r w:rsidR="00167FA2" w:rsidRPr="001114BC">
              <w:rPr>
                <w:rFonts w:ascii="Yu Gothic UI" w:eastAsia="Yu Gothic UI" w:hAnsi="Yu Gothic UI" w:hint="eastAsia"/>
                <w:sz w:val="24"/>
                <w:szCs w:val="20"/>
              </w:rPr>
              <w:t>る</w:t>
            </w:r>
            <w:r w:rsidR="00167FA2" w:rsidRPr="001114BC">
              <w:rPr>
                <w:rFonts w:ascii="Yu Gothic UI" w:eastAsia="Yu Gothic UI" w:hAnsi="Yu Gothic UI"/>
                <w:sz w:val="24"/>
                <w:szCs w:val="20"/>
              </w:rPr>
              <w:br/>
            </w:r>
            <w:r w:rsidRPr="001114BC">
              <w:rPr>
                <w:rFonts w:ascii="Yu Gothic UI" w:eastAsia="Yu Gothic UI" w:hAnsi="Yu Gothic UI" w:hint="eastAsia"/>
                <w:sz w:val="24"/>
                <w:szCs w:val="20"/>
              </w:rPr>
              <w:t>データ形式</w:t>
            </w:r>
          </w:p>
        </w:tc>
        <w:tc>
          <w:tcPr>
            <w:tcW w:w="6524" w:type="dxa"/>
            <w:vAlign w:val="center"/>
          </w:tcPr>
          <w:p w14:paraId="4B7921F2" w14:textId="22EBA993" w:rsidR="00613C78" w:rsidRPr="001114BC" w:rsidRDefault="00167FA2" w:rsidP="001114B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snapToGrid w:val="0"/>
              <w:ind w:leftChars="0"/>
              <w:jc w:val="left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</w:t>
            </w:r>
            <w:r w:rsidRPr="001114BC">
              <w:rPr>
                <w:rFonts w:ascii="Yu Gothic UI" w:eastAsia="Yu Gothic UI" w:hAnsi="Yu Gothic UI"/>
                <w:sz w:val="24"/>
                <w:szCs w:val="24"/>
              </w:rPr>
              <w:t>SV</w:t>
            </w: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形式　□</w:t>
            </w:r>
            <w:r w:rsidRPr="001114BC">
              <w:rPr>
                <w:rFonts w:ascii="Yu Gothic UI" w:eastAsia="Yu Gothic UI" w:hAnsi="Yu Gothic UI"/>
                <w:sz w:val="24"/>
                <w:szCs w:val="24"/>
              </w:rPr>
              <w:t xml:space="preserve"> </w:t>
            </w: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集計結果（症例数・患者数）</w:t>
            </w:r>
          </w:p>
        </w:tc>
      </w:tr>
      <w:tr w:rsidR="00613C78" w:rsidRPr="001114BC" w14:paraId="4886F8B9" w14:textId="77777777" w:rsidTr="00C10B29">
        <w:trPr>
          <w:trHeight w:val="2336"/>
        </w:trPr>
        <w:tc>
          <w:tcPr>
            <w:tcW w:w="569" w:type="dxa"/>
            <w:vMerge/>
          </w:tcPr>
          <w:p w14:paraId="301EE3AE" w14:textId="299E1BB6" w:rsidR="00613C78" w:rsidRPr="001114BC" w:rsidRDefault="00613C78" w:rsidP="001114BC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14:paraId="4351A753" w14:textId="77777777" w:rsidR="00613C78" w:rsidRPr="001114BC" w:rsidRDefault="00167FA2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その他特記事項等</w:t>
            </w:r>
          </w:p>
          <w:p w14:paraId="2C1167B9" w14:textId="54C03D8A" w:rsidR="00167FA2" w:rsidRPr="001114BC" w:rsidRDefault="00167FA2" w:rsidP="001114BC">
            <w:pPr>
              <w:autoSpaceDE w:val="0"/>
              <w:autoSpaceDN w:val="0"/>
              <w:snapToGrid w:val="0"/>
              <w:jc w:val="left"/>
              <w:rPr>
                <w:rFonts w:ascii="Yu Gothic UI" w:eastAsia="Yu Gothic UI" w:hAnsi="Yu Gothic UI"/>
                <w:sz w:val="18"/>
                <w:szCs w:val="24"/>
              </w:rPr>
            </w:pPr>
          </w:p>
        </w:tc>
        <w:tc>
          <w:tcPr>
            <w:tcW w:w="6524" w:type="dxa"/>
          </w:tcPr>
          <w:p w14:paraId="04F47F15" w14:textId="77777777" w:rsidR="00613C78" w:rsidRPr="001114BC" w:rsidRDefault="00613C78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660A314E" w14:textId="77777777" w:rsidR="003445C2" w:rsidRPr="001114BC" w:rsidRDefault="003445C2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4F4775BD" w14:textId="77777777" w:rsidR="003445C2" w:rsidRPr="001114BC" w:rsidRDefault="003445C2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5F8C2B04" w14:textId="77777777" w:rsidR="003445C2" w:rsidRPr="001114BC" w:rsidRDefault="003445C2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  <w:p w14:paraId="32C4F20F" w14:textId="1F5B3177" w:rsidR="003445C2" w:rsidRPr="001114BC" w:rsidRDefault="003445C2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</w:p>
        </w:tc>
      </w:tr>
    </w:tbl>
    <w:p w14:paraId="0F19319A" w14:textId="77777777" w:rsidR="00C10B29" w:rsidRDefault="00C10B29" w:rsidP="00C10B29">
      <w:pPr>
        <w:autoSpaceDE w:val="0"/>
        <w:autoSpaceDN w:val="0"/>
        <w:snapToGrid w:val="0"/>
        <w:contextualSpacing/>
        <w:rPr>
          <w:rFonts w:ascii="Yu Gothic UI" w:eastAsia="Yu Gothic UI" w:hAnsi="Yu Gothic UI"/>
          <w:sz w:val="36"/>
          <w:szCs w:val="36"/>
        </w:rPr>
      </w:pPr>
      <w:r>
        <w:rPr>
          <w:rFonts w:ascii="Yu Gothic UI" w:eastAsia="Yu Gothic UI" w:hAnsi="Yu Gothic UI"/>
          <w:sz w:val="36"/>
          <w:szCs w:val="36"/>
        </w:rPr>
        <w:tab/>
      </w:r>
    </w:p>
    <w:p w14:paraId="07FB9E8F" w14:textId="0C00A07A" w:rsidR="00C10B29" w:rsidRPr="00215C7A" w:rsidRDefault="00C10B29" w:rsidP="00C10B29">
      <w:pPr>
        <w:autoSpaceDE w:val="0"/>
        <w:autoSpaceDN w:val="0"/>
        <w:snapToGrid w:val="0"/>
        <w:contextualSpacing/>
        <w:rPr>
          <w:rFonts w:ascii="ＭＳ 明朝" w:eastAsia="ＭＳ 明朝" w:hAnsi="ＭＳ 明朝"/>
          <w:color w:val="000000" w:themeColor="text1"/>
        </w:rPr>
      </w:pPr>
      <w:r w:rsidRPr="00215C7A">
        <w:rPr>
          <w:rFonts w:ascii="ＭＳ 明朝" w:eastAsia="ＭＳ 明朝" w:hAnsi="ＭＳ 明朝" w:hint="eastAsia"/>
          <w:color w:val="000000" w:themeColor="text1"/>
        </w:rPr>
        <w:t>（連絡先）</w:t>
      </w:r>
    </w:p>
    <w:p w14:paraId="5AFE980F" w14:textId="77777777" w:rsidR="00C10B29" w:rsidRPr="00215C7A" w:rsidRDefault="00C10B29" w:rsidP="00C10B29">
      <w:pPr>
        <w:autoSpaceDE w:val="0"/>
        <w:autoSpaceDN w:val="0"/>
        <w:snapToGrid w:val="0"/>
        <w:contextualSpacing/>
        <w:rPr>
          <w:rFonts w:ascii="ＭＳ 明朝" w:eastAsia="ＭＳ 明朝" w:hAnsi="ＭＳ 明朝"/>
          <w:color w:val="000000" w:themeColor="text1"/>
        </w:rPr>
      </w:pPr>
      <w:r w:rsidRPr="00215C7A">
        <w:rPr>
          <w:rFonts w:ascii="ＭＳ 明朝" w:eastAsia="ＭＳ 明朝" w:hAnsi="ＭＳ 明朝" w:hint="eastAsia"/>
          <w:color w:val="000000" w:themeColor="text1"/>
        </w:rPr>
        <w:t>J</w:t>
      </w:r>
      <w:r w:rsidRPr="00215C7A">
        <w:rPr>
          <w:rFonts w:ascii="ＭＳ 明朝" w:eastAsia="ＭＳ 明朝" w:hAnsi="ＭＳ 明朝"/>
          <w:color w:val="000000" w:themeColor="text1"/>
        </w:rPr>
        <w:t>-CROS</w:t>
      </w:r>
      <w:r w:rsidRPr="00215C7A">
        <w:rPr>
          <w:rFonts w:ascii="ＭＳ 明朝" w:eastAsia="ＭＳ 明朝" w:hAnsi="ＭＳ 明朝" w:hint="eastAsia"/>
          <w:color w:val="000000" w:themeColor="text1"/>
        </w:rPr>
        <w:t>データセンター窓口</w:t>
      </w:r>
    </w:p>
    <w:p w14:paraId="741C558E" w14:textId="77777777" w:rsidR="00C10B29" w:rsidRPr="00215C7A" w:rsidRDefault="00C10B29" w:rsidP="00C10B29">
      <w:pPr>
        <w:autoSpaceDE w:val="0"/>
        <w:autoSpaceDN w:val="0"/>
        <w:snapToGrid w:val="0"/>
        <w:contextualSpacing/>
        <w:rPr>
          <w:rFonts w:ascii="ＭＳ 明朝" w:eastAsia="ＭＳ 明朝" w:hAnsi="ＭＳ 明朝"/>
          <w:color w:val="000000" w:themeColor="text1"/>
        </w:rPr>
      </w:pPr>
      <w:r w:rsidRPr="00215C7A">
        <w:rPr>
          <w:rFonts w:ascii="ＭＳ 明朝" w:eastAsia="ＭＳ 明朝" w:hAnsi="ＭＳ 明朝" w:hint="eastAsia"/>
          <w:color w:val="000000" w:themeColor="text1"/>
        </w:rPr>
        <w:t>〒2</w:t>
      </w:r>
      <w:r w:rsidRPr="00215C7A">
        <w:rPr>
          <w:rFonts w:ascii="ＭＳ 明朝" w:eastAsia="ＭＳ 明朝" w:hAnsi="ＭＳ 明朝"/>
          <w:color w:val="000000" w:themeColor="text1"/>
        </w:rPr>
        <w:t>63-8555</w:t>
      </w:r>
      <w:r w:rsidRPr="00215C7A">
        <w:rPr>
          <w:rFonts w:ascii="ＭＳ 明朝" w:eastAsia="ＭＳ 明朝" w:hAnsi="ＭＳ 明朝" w:hint="eastAsia"/>
          <w:color w:val="000000" w:themeColor="text1"/>
        </w:rPr>
        <w:t xml:space="preserve">　千葉県千葉市稲毛区穴川4</w:t>
      </w:r>
      <w:r w:rsidRPr="00215C7A">
        <w:rPr>
          <w:rFonts w:ascii="ＭＳ 明朝" w:eastAsia="ＭＳ 明朝" w:hAnsi="ＭＳ 明朝"/>
          <w:color w:val="000000" w:themeColor="text1"/>
        </w:rPr>
        <w:t>-9-1</w:t>
      </w:r>
    </w:p>
    <w:p w14:paraId="7E0B2E2E" w14:textId="77777777" w:rsidR="00C10B29" w:rsidRPr="00215C7A" w:rsidRDefault="00C10B29" w:rsidP="00C10B29">
      <w:pPr>
        <w:autoSpaceDE w:val="0"/>
        <w:autoSpaceDN w:val="0"/>
        <w:snapToGrid w:val="0"/>
        <w:contextualSpacing/>
        <w:rPr>
          <w:rFonts w:ascii="ＭＳ 明朝" w:eastAsia="ＭＳ 明朝" w:hAnsi="ＭＳ 明朝"/>
          <w:color w:val="000000" w:themeColor="text1"/>
        </w:rPr>
      </w:pPr>
      <w:r w:rsidRPr="00215C7A">
        <w:rPr>
          <w:rFonts w:ascii="ＭＳ 明朝" w:eastAsia="ＭＳ 明朝" w:hAnsi="ＭＳ 明朝" w:hint="eastAsia"/>
          <w:color w:val="000000" w:themeColor="text1"/>
        </w:rPr>
        <w:t>国立研究開発法人量子科学技術研究開発機構</w:t>
      </w:r>
    </w:p>
    <w:p w14:paraId="0DF795D2" w14:textId="77777777" w:rsidR="00C10B29" w:rsidRPr="00215C7A" w:rsidRDefault="00C10B29" w:rsidP="00C10B29">
      <w:pPr>
        <w:autoSpaceDE w:val="0"/>
        <w:autoSpaceDN w:val="0"/>
        <w:snapToGrid w:val="0"/>
        <w:contextualSpacing/>
        <w:rPr>
          <w:rFonts w:ascii="ＭＳ 明朝" w:eastAsia="ＭＳ 明朝" w:hAnsi="ＭＳ 明朝"/>
          <w:color w:val="000000" w:themeColor="text1"/>
        </w:rPr>
      </w:pPr>
      <w:r w:rsidRPr="00215C7A">
        <w:rPr>
          <w:rFonts w:ascii="ＭＳ 明朝" w:eastAsia="ＭＳ 明朝" w:hAnsi="ＭＳ 明朝" w:hint="eastAsia"/>
          <w:color w:val="000000" w:themeColor="text1"/>
        </w:rPr>
        <w:t>量子生命・医学部門 QST病院 医療技術部 医療情報室</w:t>
      </w:r>
    </w:p>
    <w:p w14:paraId="28C1D944" w14:textId="17FB65EC" w:rsidR="00C10B29" w:rsidRDefault="00C10B29" w:rsidP="001114BC">
      <w:pPr>
        <w:autoSpaceDE w:val="0"/>
        <w:autoSpaceDN w:val="0"/>
        <w:snapToGrid w:val="0"/>
        <w:contextualSpacing/>
        <w:rPr>
          <w:rFonts w:ascii="Yu Gothic UI" w:eastAsia="Yu Gothic UI" w:hAnsi="Yu Gothic UI" w:hint="eastAsia"/>
          <w:sz w:val="24"/>
          <w:szCs w:val="24"/>
        </w:rPr>
        <w:sectPr w:rsidR="00C10B29" w:rsidSect="003445C2">
          <w:headerReference w:type="default" r:id="rId11"/>
          <w:pgSz w:w="11906" w:h="16838"/>
          <w:pgMar w:top="709" w:right="1274" w:bottom="709" w:left="1276" w:header="737" w:footer="716" w:gutter="0"/>
          <w:cols w:space="425"/>
          <w:docGrid w:type="lines" w:linePitch="360"/>
        </w:sectPr>
      </w:pPr>
      <w:r w:rsidRPr="00215C7A">
        <w:rPr>
          <w:rFonts w:ascii="ＭＳ 明朝" w:eastAsia="ＭＳ 明朝" w:hAnsi="ＭＳ 明朝"/>
          <w:color w:val="000000" w:themeColor="text1"/>
        </w:rPr>
        <w:t xml:space="preserve">E-mail: </w:t>
      </w:r>
      <w:hyperlink r:id="rId12" w:history="1">
        <w:r w:rsidRPr="00215C7A">
          <w:rPr>
            <w:rStyle w:val="ac"/>
            <w:rFonts w:ascii="ＭＳ 明朝" w:eastAsia="ＭＳ 明朝" w:hAnsi="ＭＳ 明朝"/>
            <w:color w:val="000000" w:themeColor="text1"/>
          </w:rPr>
          <w:t>jcros-dc@qst.go.jp</w:t>
        </w:r>
      </w:hyperlink>
    </w:p>
    <w:p w14:paraId="54C8E2E3" w14:textId="02B76AC8" w:rsidR="00FA02A5" w:rsidRPr="00C10B29" w:rsidRDefault="00FA02A5" w:rsidP="001114BC">
      <w:pPr>
        <w:autoSpaceDE w:val="0"/>
        <w:autoSpaceDN w:val="0"/>
        <w:snapToGrid w:val="0"/>
        <w:rPr>
          <w:rFonts w:ascii="Yu Gothic UI" w:eastAsia="Yu Gothic UI" w:hAnsi="Yu Gothic UI" w:hint="eastAsia"/>
          <w:sz w:val="24"/>
          <w:szCs w:val="24"/>
        </w:rPr>
      </w:pPr>
    </w:p>
    <w:p w14:paraId="5188278A" w14:textId="63A22B41" w:rsidR="00276DDC" w:rsidRPr="001114BC" w:rsidRDefault="00276DDC" w:rsidP="001114BC">
      <w:pPr>
        <w:autoSpaceDE w:val="0"/>
        <w:autoSpaceDN w:val="0"/>
        <w:snapToGrid w:val="0"/>
        <w:rPr>
          <w:rFonts w:ascii="Yu Gothic UI" w:eastAsia="Yu Gothic UI" w:hAnsi="Yu Gothic UI"/>
          <w:sz w:val="24"/>
          <w:szCs w:val="24"/>
          <w:bdr w:val="single" w:sz="4" w:space="0" w:color="auto"/>
        </w:rPr>
      </w:pPr>
      <w:r w:rsidRPr="001114BC">
        <w:rPr>
          <w:rFonts w:ascii="Yu Gothic UI" w:eastAsia="Yu Gothic UI" w:hAnsi="Yu Gothic UI" w:hint="eastAsia"/>
          <w:sz w:val="24"/>
          <w:szCs w:val="24"/>
          <w:bdr w:val="single" w:sz="4" w:space="0" w:color="auto"/>
        </w:rPr>
        <w:t>参考</w:t>
      </w:r>
    </w:p>
    <w:p w14:paraId="5F625386" w14:textId="58DDAA61" w:rsidR="00276DDC" w:rsidRPr="001114BC" w:rsidRDefault="00276DDC" w:rsidP="001114BC">
      <w:pPr>
        <w:autoSpaceDE w:val="0"/>
        <w:autoSpaceDN w:val="0"/>
        <w:snapToGrid w:val="0"/>
        <w:rPr>
          <w:rFonts w:ascii="Yu Gothic UI" w:eastAsia="Yu Gothic UI" w:hAnsi="Yu Gothic UI"/>
          <w:sz w:val="24"/>
          <w:szCs w:val="24"/>
        </w:rPr>
      </w:pPr>
      <w:r w:rsidRPr="001114BC">
        <w:rPr>
          <w:rFonts w:ascii="Yu Gothic UI" w:eastAsia="Yu Gothic UI" w:hAnsi="Yu Gothic UI" w:hint="eastAsia"/>
          <w:sz w:val="24"/>
          <w:szCs w:val="24"/>
        </w:rPr>
        <w:t>J-CROSプロトコール</w:t>
      </w:r>
      <w:r w:rsidR="001100E4" w:rsidRPr="001114BC">
        <w:rPr>
          <w:rFonts w:ascii="Yu Gothic UI" w:eastAsia="Yu Gothic UI" w:hAnsi="Yu Gothic UI" w:hint="eastAsia"/>
          <w:sz w:val="24"/>
          <w:szCs w:val="24"/>
        </w:rPr>
        <w:t>番号</w:t>
      </w:r>
      <w:r w:rsidRPr="001114BC">
        <w:rPr>
          <w:rFonts w:ascii="Yu Gothic UI" w:eastAsia="Yu Gothic UI" w:hAnsi="Yu Gothic UI" w:hint="eastAsia"/>
          <w:sz w:val="24"/>
          <w:szCs w:val="24"/>
        </w:rPr>
        <w:t>一覧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819"/>
        <w:gridCol w:w="3119"/>
      </w:tblGrid>
      <w:tr w:rsidR="006E025A" w:rsidRPr="001114BC" w14:paraId="57323837" w14:textId="77777777" w:rsidTr="009946BC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A4242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領域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CDFE7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疾患名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67990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プロトコール番号</w:t>
            </w:r>
          </w:p>
        </w:tc>
      </w:tr>
      <w:tr w:rsidR="006E025A" w:rsidRPr="001114BC" w14:paraId="60B9E41A" w14:textId="77777777" w:rsidTr="009946BC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CA38AF2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頭頸部・眼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9162E25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頭頸部非扁平上皮癌及び涙腺癌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2F51F2E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C-HN-1</w:t>
            </w:r>
          </w:p>
        </w:tc>
      </w:tr>
      <w:tr w:rsidR="006E025A" w:rsidRPr="001114BC" w14:paraId="7204ADCB" w14:textId="77777777" w:rsidTr="009946BC">
        <w:trPr>
          <w:trHeight w:val="26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670A2B8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A1F4E8D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頭頸部悪性黒色腫(脈絡膜を除く)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154BAA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C-HN-2</w:t>
            </w:r>
          </w:p>
        </w:tc>
      </w:tr>
      <w:tr w:rsidR="006E025A" w:rsidRPr="001114BC" w14:paraId="59035971" w14:textId="77777777" w:rsidTr="009946BC">
        <w:trPr>
          <w:trHeight w:val="26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88C3A4F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A5C263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脈絡膜悪性黒色腫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01F3A10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C-HN-2</w:t>
            </w:r>
          </w:p>
        </w:tc>
      </w:tr>
      <w:tr w:rsidR="006E025A" w:rsidRPr="001114BC" w14:paraId="039E874A" w14:textId="77777777" w:rsidTr="009946BC">
        <w:trPr>
          <w:trHeight w:val="26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B37E3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BF8A0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頭頸部扁平上皮癌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DE107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C-HN-3</w:t>
            </w:r>
          </w:p>
        </w:tc>
      </w:tr>
      <w:tr w:rsidR="006E025A" w:rsidRPr="001114BC" w14:paraId="003E6414" w14:textId="77777777" w:rsidTr="009946BC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3B8C8C5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肺縦隔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2FB11D3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限局性肺癌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E780A0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C-LU-1</w:t>
            </w:r>
          </w:p>
        </w:tc>
      </w:tr>
      <w:tr w:rsidR="006E025A" w:rsidRPr="001114BC" w14:paraId="1C9C03DB" w14:textId="77777777" w:rsidTr="009946BC">
        <w:trPr>
          <w:trHeight w:val="26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20098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DC34E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局所進行非小細胞肺癌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A4169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C-LU-2</w:t>
            </w:r>
          </w:p>
        </w:tc>
      </w:tr>
      <w:tr w:rsidR="006E025A" w:rsidRPr="001114BC" w14:paraId="08AC2756" w14:textId="77777777" w:rsidTr="009946BC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84CB091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消化管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11E7382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局所進行食道癌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8420AFC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C-GE-1</w:t>
            </w:r>
          </w:p>
        </w:tc>
      </w:tr>
      <w:tr w:rsidR="006E025A" w:rsidRPr="001114BC" w14:paraId="18A6D614" w14:textId="77777777" w:rsidTr="009946BC">
        <w:trPr>
          <w:trHeight w:val="26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F6DD426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370A1B4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局所再発性直腸癌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2F83F72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C-GE-2</w:t>
            </w:r>
          </w:p>
        </w:tc>
      </w:tr>
      <w:tr w:rsidR="006E025A" w:rsidRPr="001114BC" w14:paraId="31C904A9" w14:textId="77777777" w:rsidTr="009946BC">
        <w:trPr>
          <w:trHeight w:val="26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F72B0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FB754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大腸癌術後骨盤内再発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91936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C-GE-3</w:t>
            </w:r>
          </w:p>
        </w:tc>
      </w:tr>
      <w:tr w:rsidR="006E025A" w:rsidRPr="001114BC" w14:paraId="0917765D" w14:textId="77777777" w:rsidTr="009946BC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7C48B49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肝胆膵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20125D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肝細胞癌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B6D3F04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C-LI-1</w:t>
            </w:r>
          </w:p>
        </w:tc>
      </w:tr>
      <w:tr w:rsidR="006E025A" w:rsidRPr="001114BC" w14:paraId="7BE200DB" w14:textId="77777777" w:rsidTr="009946BC">
        <w:trPr>
          <w:trHeight w:val="26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4249591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A8AB5F6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肝内胆管癌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7399D9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C-LI-2</w:t>
            </w:r>
          </w:p>
        </w:tc>
      </w:tr>
      <w:tr w:rsidR="006E025A" w:rsidRPr="001114BC" w14:paraId="037756D9" w14:textId="77777777" w:rsidTr="009946BC">
        <w:trPr>
          <w:trHeight w:val="26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847C866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4DFA7D3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切除可能膵癌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3364163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C-LI-3</w:t>
            </w:r>
          </w:p>
        </w:tc>
      </w:tr>
      <w:tr w:rsidR="006E025A" w:rsidRPr="001114BC" w14:paraId="40DDF087" w14:textId="77777777" w:rsidTr="009946BC">
        <w:trPr>
          <w:trHeight w:val="26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B7B42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43DD6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局所進行膵癌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510B0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C-LI-4</w:t>
            </w:r>
          </w:p>
        </w:tc>
      </w:tr>
      <w:tr w:rsidR="006E025A" w:rsidRPr="001114BC" w14:paraId="762DD7CF" w14:textId="77777777" w:rsidTr="009946BC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D61348D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泌尿器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529BFF8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前立腺癌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DB65028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C-UR-1</w:t>
            </w:r>
          </w:p>
        </w:tc>
      </w:tr>
      <w:tr w:rsidR="006E025A" w:rsidRPr="001114BC" w14:paraId="6D19BA99" w14:textId="77777777" w:rsidTr="009946BC">
        <w:trPr>
          <w:trHeight w:val="26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D12C3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5B8B5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腎癌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BA084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C-UR-2</w:t>
            </w:r>
          </w:p>
        </w:tc>
      </w:tr>
      <w:tr w:rsidR="006E025A" w:rsidRPr="001114BC" w14:paraId="167042CA" w14:textId="77777777" w:rsidTr="009946BC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F1866D6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婦人科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62DDEE8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局所進行子宮頸癌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8CD48D8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C-GY-1</w:t>
            </w:r>
          </w:p>
        </w:tc>
      </w:tr>
      <w:tr w:rsidR="006E025A" w:rsidRPr="001114BC" w14:paraId="0EAA20AF" w14:textId="77777777" w:rsidTr="009946BC">
        <w:trPr>
          <w:trHeight w:val="26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BBEFB53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8BC84FC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局所進行子宮体癌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3466555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C-GY-2</w:t>
            </w:r>
          </w:p>
        </w:tc>
      </w:tr>
      <w:tr w:rsidR="006E025A" w:rsidRPr="001114BC" w14:paraId="31DD94AC" w14:textId="77777777" w:rsidTr="009946BC">
        <w:trPr>
          <w:trHeight w:val="26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492E5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4334F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婦人科領域悪性黒色腫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1288E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C-GY-3</w:t>
            </w:r>
          </w:p>
        </w:tc>
      </w:tr>
      <w:tr w:rsidR="006E025A" w:rsidRPr="001114BC" w14:paraId="758D7279" w14:textId="77777777" w:rsidTr="009946BC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C9D5018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骨軟部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A1678BE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頭蓋底腫瘍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B22EA90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C-BS-1</w:t>
            </w:r>
          </w:p>
        </w:tc>
      </w:tr>
      <w:tr w:rsidR="006E025A" w:rsidRPr="001114BC" w14:paraId="7D0D0DDD" w14:textId="77777777" w:rsidTr="009946BC">
        <w:trPr>
          <w:trHeight w:val="26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E6D75D5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4E392E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骨軟部腫瘍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BF47A85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C-BS-2</w:t>
            </w:r>
          </w:p>
        </w:tc>
      </w:tr>
      <w:tr w:rsidR="006E025A" w:rsidRPr="001114BC" w14:paraId="34127C7E" w14:textId="77777777" w:rsidTr="009946BC">
        <w:trPr>
          <w:trHeight w:val="26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9D769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9C85C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頭頸部骨軟部腫瘍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85CF1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C-BS-3</w:t>
            </w:r>
          </w:p>
        </w:tc>
      </w:tr>
      <w:tr w:rsidR="006E025A" w:rsidRPr="001114BC" w14:paraId="344E83F4" w14:textId="77777777" w:rsidTr="009946BC">
        <w:trPr>
          <w:trHeight w:val="2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3EB9AD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転移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3565FBC3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転移性肺腫瘍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478407B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C-ME-1</w:t>
            </w:r>
          </w:p>
        </w:tc>
      </w:tr>
      <w:tr w:rsidR="006E025A" w:rsidRPr="001114BC" w14:paraId="3CCC5C97" w14:textId="77777777" w:rsidTr="009946BC">
        <w:trPr>
          <w:trHeight w:val="260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328F63E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57B70C2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転移性肝腫瘍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BA179D9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C-ME-2</w:t>
            </w:r>
          </w:p>
        </w:tc>
      </w:tr>
      <w:tr w:rsidR="006E025A" w:rsidRPr="001114BC" w14:paraId="7912EF1A" w14:textId="77777777" w:rsidTr="009946BC">
        <w:trPr>
          <w:trHeight w:val="260"/>
        </w:trPr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8CFC5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 xml:space="preserve">　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773E8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転移性リンパ節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68617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C-ME-3</w:t>
            </w:r>
          </w:p>
        </w:tc>
      </w:tr>
      <w:tr w:rsidR="006E025A" w:rsidRPr="001114BC" w14:paraId="324D00B0" w14:textId="77777777" w:rsidTr="009946BC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BB4F9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その他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AB076" w14:textId="77777777" w:rsidR="004E51D5" w:rsidRPr="001114BC" w:rsidRDefault="004E51D5" w:rsidP="001114BC">
            <w:pPr>
              <w:autoSpaceDE w:val="0"/>
              <w:autoSpaceDN w:val="0"/>
              <w:snapToGrid w:val="0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自由診療・臨床試験・その他(共通項目のみ)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0904F" w14:textId="77777777" w:rsidR="004E51D5" w:rsidRPr="001114BC" w:rsidRDefault="004E51D5" w:rsidP="001114BC">
            <w:pPr>
              <w:autoSpaceDE w:val="0"/>
              <w:autoSpaceDN w:val="0"/>
              <w:snapToGrid w:val="0"/>
              <w:jc w:val="center"/>
              <w:rPr>
                <w:rFonts w:ascii="Yu Gothic UI" w:eastAsia="Yu Gothic UI" w:hAnsi="Yu Gothic UI"/>
                <w:sz w:val="24"/>
                <w:szCs w:val="24"/>
              </w:rPr>
            </w:pPr>
            <w:r w:rsidRPr="001114BC">
              <w:rPr>
                <w:rFonts w:ascii="Yu Gothic UI" w:eastAsia="Yu Gothic UI" w:hAnsi="Yu Gothic UI" w:hint="eastAsia"/>
                <w:sz w:val="24"/>
                <w:szCs w:val="24"/>
              </w:rPr>
              <w:t>―</w:t>
            </w:r>
          </w:p>
        </w:tc>
      </w:tr>
    </w:tbl>
    <w:p w14:paraId="3FC4BCF8" w14:textId="174D2269" w:rsidR="00276DDC" w:rsidRPr="00E56BB6" w:rsidRDefault="00276DDC" w:rsidP="004E51D5">
      <w:pPr>
        <w:rPr>
          <w:sz w:val="24"/>
          <w:szCs w:val="24"/>
        </w:rPr>
      </w:pPr>
    </w:p>
    <w:sectPr w:rsidR="00276DDC" w:rsidRPr="00E56BB6" w:rsidSect="003445C2">
      <w:pgSz w:w="11906" w:h="16838"/>
      <w:pgMar w:top="709" w:right="1274" w:bottom="709" w:left="1276" w:header="737" w:footer="7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3ECA" w14:textId="77777777" w:rsidR="0057228E" w:rsidRDefault="0057228E" w:rsidP="00E02674">
      <w:r>
        <w:separator/>
      </w:r>
    </w:p>
  </w:endnote>
  <w:endnote w:type="continuationSeparator" w:id="0">
    <w:p w14:paraId="6A72C15E" w14:textId="77777777" w:rsidR="0057228E" w:rsidRDefault="0057228E" w:rsidP="00E0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537D" w14:textId="77777777" w:rsidR="0057228E" w:rsidRDefault="0057228E" w:rsidP="00E02674">
      <w:r>
        <w:separator/>
      </w:r>
    </w:p>
  </w:footnote>
  <w:footnote w:type="continuationSeparator" w:id="0">
    <w:p w14:paraId="0A275286" w14:textId="77777777" w:rsidR="0057228E" w:rsidRDefault="0057228E" w:rsidP="00E02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7ED6" w14:textId="6EE02E7A" w:rsidR="00DC0101" w:rsidRPr="001114BC" w:rsidRDefault="000B0C2C" w:rsidP="001114BC">
    <w:pPr>
      <w:pStyle w:val="a5"/>
      <w:autoSpaceDE w:val="0"/>
      <w:autoSpaceDN w:val="0"/>
      <w:jc w:val="right"/>
      <w:rPr>
        <w:rFonts w:ascii="Yu Gothic UI" w:eastAsia="Yu Gothic UI" w:hAnsi="Yu Gothic UI"/>
      </w:rPr>
    </w:pPr>
    <w:r w:rsidRPr="001114BC">
      <w:rPr>
        <w:rFonts w:ascii="Yu Gothic UI" w:eastAsia="Yu Gothic UI" w:hAnsi="Yu Gothic UI" w:hint="eastAsia"/>
      </w:rPr>
      <w:t>様式</w:t>
    </w:r>
    <w:r w:rsidR="00EE3B45" w:rsidRPr="001114BC">
      <w:rPr>
        <w:rFonts w:ascii="Yu Gothic UI" w:eastAsia="Yu Gothic UI" w:hAnsi="Yu Gothic UI"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6A6"/>
    <w:multiLevelType w:val="hybridMultilevel"/>
    <w:tmpl w:val="9CD87102"/>
    <w:lvl w:ilvl="0" w:tplc="37C60D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D3243"/>
    <w:multiLevelType w:val="hybridMultilevel"/>
    <w:tmpl w:val="2182C5F6"/>
    <w:lvl w:ilvl="0" w:tplc="C108F650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F421E"/>
    <w:multiLevelType w:val="hybridMultilevel"/>
    <w:tmpl w:val="750A7626"/>
    <w:lvl w:ilvl="0" w:tplc="C1685E3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7D6928"/>
    <w:multiLevelType w:val="hybridMultilevel"/>
    <w:tmpl w:val="CC427CEA"/>
    <w:lvl w:ilvl="0" w:tplc="A388364E">
      <w:start w:val="2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154F83"/>
    <w:multiLevelType w:val="hybridMultilevel"/>
    <w:tmpl w:val="DF567132"/>
    <w:lvl w:ilvl="0" w:tplc="A6DCE3D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C527B6"/>
    <w:multiLevelType w:val="hybridMultilevel"/>
    <w:tmpl w:val="44C6CBFC"/>
    <w:lvl w:ilvl="0" w:tplc="7EE6C6E8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5D"/>
    <w:rsid w:val="00003316"/>
    <w:rsid w:val="00003534"/>
    <w:rsid w:val="00016306"/>
    <w:rsid w:val="0002416A"/>
    <w:rsid w:val="00024745"/>
    <w:rsid w:val="00025010"/>
    <w:rsid w:val="00033038"/>
    <w:rsid w:val="00046BE3"/>
    <w:rsid w:val="00057003"/>
    <w:rsid w:val="00061A50"/>
    <w:rsid w:val="00061C6A"/>
    <w:rsid w:val="00064725"/>
    <w:rsid w:val="00086A07"/>
    <w:rsid w:val="000A00EA"/>
    <w:rsid w:val="000A2158"/>
    <w:rsid w:val="000A3F6C"/>
    <w:rsid w:val="000B0C2C"/>
    <w:rsid w:val="000C0346"/>
    <w:rsid w:val="000E18AB"/>
    <w:rsid w:val="000E702D"/>
    <w:rsid w:val="000F5E43"/>
    <w:rsid w:val="0010197F"/>
    <w:rsid w:val="00103D09"/>
    <w:rsid w:val="001100E4"/>
    <w:rsid w:val="001114BC"/>
    <w:rsid w:val="0011562C"/>
    <w:rsid w:val="00117E7A"/>
    <w:rsid w:val="00162F86"/>
    <w:rsid w:val="00167FA2"/>
    <w:rsid w:val="0019158E"/>
    <w:rsid w:val="001965EA"/>
    <w:rsid w:val="001B5A54"/>
    <w:rsid w:val="001C0CB2"/>
    <w:rsid w:val="001C2528"/>
    <w:rsid w:val="001E07EF"/>
    <w:rsid w:val="001E0E3D"/>
    <w:rsid w:val="001E449A"/>
    <w:rsid w:val="001E6708"/>
    <w:rsid w:val="001F00EA"/>
    <w:rsid w:val="001F1422"/>
    <w:rsid w:val="001F55C9"/>
    <w:rsid w:val="001F7818"/>
    <w:rsid w:val="00205C11"/>
    <w:rsid w:val="002077E4"/>
    <w:rsid w:val="00215129"/>
    <w:rsid w:val="002164E2"/>
    <w:rsid w:val="00227392"/>
    <w:rsid w:val="0023370A"/>
    <w:rsid w:val="00233793"/>
    <w:rsid w:val="00256A85"/>
    <w:rsid w:val="002668FD"/>
    <w:rsid w:val="002703B1"/>
    <w:rsid w:val="00276DDC"/>
    <w:rsid w:val="00282C0F"/>
    <w:rsid w:val="00282EB2"/>
    <w:rsid w:val="00283936"/>
    <w:rsid w:val="00295762"/>
    <w:rsid w:val="00296421"/>
    <w:rsid w:val="002A06C6"/>
    <w:rsid w:val="002A5B4D"/>
    <w:rsid w:val="002D5EAB"/>
    <w:rsid w:val="002D723B"/>
    <w:rsid w:val="002F454B"/>
    <w:rsid w:val="002F611F"/>
    <w:rsid w:val="00300E0C"/>
    <w:rsid w:val="00304D78"/>
    <w:rsid w:val="00315B88"/>
    <w:rsid w:val="00316131"/>
    <w:rsid w:val="00343E43"/>
    <w:rsid w:val="003445C2"/>
    <w:rsid w:val="0034766A"/>
    <w:rsid w:val="003479C8"/>
    <w:rsid w:val="00354035"/>
    <w:rsid w:val="00360361"/>
    <w:rsid w:val="00374FFF"/>
    <w:rsid w:val="00384566"/>
    <w:rsid w:val="0039056F"/>
    <w:rsid w:val="003B39D3"/>
    <w:rsid w:val="003B4AD6"/>
    <w:rsid w:val="003E3E28"/>
    <w:rsid w:val="003F1ADF"/>
    <w:rsid w:val="003F71DD"/>
    <w:rsid w:val="0040159C"/>
    <w:rsid w:val="00422A7B"/>
    <w:rsid w:val="00422FB9"/>
    <w:rsid w:val="004361E9"/>
    <w:rsid w:val="00443C87"/>
    <w:rsid w:val="00447523"/>
    <w:rsid w:val="0045384B"/>
    <w:rsid w:val="00454F0C"/>
    <w:rsid w:val="00455C09"/>
    <w:rsid w:val="004561A1"/>
    <w:rsid w:val="00463153"/>
    <w:rsid w:val="004636B4"/>
    <w:rsid w:val="004926D0"/>
    <w:rsid w:val="00494446"/>
    <w:rsid w:val="00495505"/>
    <w:rsid w:val="004A3176"/>
    <w:rsid w:val="004A495F"/>
    <w:rsid w:val="004B0A3D"/>
    <w:rsid w:val="004D64C9"/>
    <w:rsid w:val="004E51D5"/>
    <w:rsid w:val="004F2F61"/>
    <w:rsid w:val="00523945"/>
    <w:rsid w:val="00527727"/>
    <w:rsid w:val="0053492D"/>
    <w:rsid w:val="00553636"/>
    <w:rsid w:val="0057228E"/>
    <w:rsid w:val="00572821"/>
    <w:rsid w:val="00575A8F"/>
    <w:rsid w:val="005A1B8A"/>
    <w:rsid w:val="005B30C7"/>
    <w:rsid w:val="005B4952"/>
    <w:rsid w:val="005B5EDC"/>
    <w:rsid w:val="005B78B7"/>
    <w:rsid w:val="005C3E91"/>
    <w:rsid w:val="005D5845"/>
    <w:rsid w:val="005E102A"/>
    <w:rsid w:val="005E5B1E"/>
    <w:rsid w:val="005F25C2"/>
    <w:rsid w:val="005F3FB4"/>
    <w:rsid w:val="00613C78"/>
    <w:rsid w:val="00617928"/>
    <w:rsid w:val="00621C63"/>
    <w:rsid w:val="00624D69"/>
    <w:rsid w:val="006254CB"/>
    <w:rsid w:val="00626F40"/>
    <w:rsid w:val="00630334"/>
    <w:rsid w:val="006313BC"/>
    <w:rsid w:val="00640A4F"/>
    <w:rsid w:val="00664A8C"/>
    <w:rsid w:val="00682A10"/>
    <w:rsid w:val="00685B0D"/>
    <w:rsid w:val="006942DD"/>
    <w:rsid w:val="006A1456"/>
    <w:rsid w:val="006A51FF"/>
    <w:rsid w:val="006A5966"/>
    <w:rsid w:val="006A699C"/>
    <w:rsid w:val="006A6D19"/>
    <w:rsid w:val="006B2F1C"/>
    <w:rsid w:val="006C01B8"/>
    <w:rsid w:val="006C2618"/>
    <w:rsid w:val="006D010B"/>
    <w:rsid w:val="006E025A"/>
    <w:rsid w:val="006E786D"/>
    <w:rsid w:val="00724DC0"/>
    <w:rsid w:val="007477AF"/>
    <w:rsid w:val="00773889"/>
    <w:rsid w:val="00774135"/>
    <w:rsid w:val="00786F8B"/>
    <w:rsid w:val="007A4727"/>
    <w:rsid w:val="007A7DC4"/>
    <w:rsid w:val="007B327E"/>
    <w:rsid w:val="007B7F1D"/>
    <w:rsid w:val="007C244D"/>
    <w:rsid w:val="007D1DC0"/>
    <w:rsid w:val="007D4284"/>
    <w:rsid w:val="007E1F55"/>
    <w:rsid w:val="007E6AD8"/>
    <w:rsid w:val="007F1C1C"/>
    <w:rsid w:val="007F440F"/>
    <w:rsid w:val="00827957"/>
    <w:rsid w:val="00827E8A"/>
    <w:rsid w:val="008330F3"/>
    <w:rsid w:val="0084118F"/>
    <w:rsid w:val="008420F3"/>
    <w:rsid w:val="00861D14"/>
    <w:rsid w:val="0086200B"/>
    <w:rsid w:val="00871B32"/>
    <w:rsid w:val="00883284"/>
    <w:rsid w:val="00887CE0"/>
    <w:rsid w:val="00892459"/>
    <w:rsid w:val="0089657F"/>
    <w:rsid w:val="0089736E"/>
    <w:rsid w:val="008A3677"/>
    <w:rsid w:val="008A6D0F"/>
    <w:rsid w:val="008B373F"/>
    <w:rsid w:val="008C69EE"/>
    <w:rsid w:val="008D3882"/>
    <w:rsid w:val="008E75DE"/>
    <w:rsid w:val="008F5D79"/>
    <w:rsid w:val="00914AC1"/>
    <w:rsid w:val="009160F7"/>
    <w:rsid w:val="009419D4"/>
    <w:rsid w:val="009479D8"/>
    <w:rsid w:val="00967CD0"/>
    <w:rsid w:val="0097722B"/>
    <w:rsid w:val="009911A5"/>
    <w:rsid w:val="009922BC"/>
    <w:rsid w:val="009946BC"/>
    <w:rsid w:val="0099588F"/>
    <w:rsid w:val="00997B5F"/>
    <w:rsid w:val="009B07A1"/>
    <w:rsid w:val="009C3F6F"/>
    <w:rsid w:val="009C53BA"/>
    <w:rsid w:val="009C5B0C"/>
    <w:rsid w:val="009D7D47"/>
    <w:rsid w:val="009E76C7"/>
    <w:rsid w:val="00A1530D"/>
    <w:rsid w:val="00A17C4F"/>
    <w:rsid w:val="00A21A6D"/>
    <w:rsid w:val="00A21AA1"/>
    <w:rsid w:val="00A330E7"/>
    <w:rsid w:val="00A35418"/>
    <w:rsid w:val="00A374BA"/>
    <w:rsid w:val="00A45E8D"/>
    <w:rsid w:val="00A50E05"/>
    <w:rsid w:val="00A5422B"/>
    <w:rsid w:val="00A56C2B"/>
    <w:rsid w:val="00A724EC"/>
    <w:rsid w:val="00A903EB"/>
    <w:rsid w:val="00AB39E0"/>
    <w:rsid w:val="00AB4861"/>
    <w:rsid w:val="00AD32B5"/>
    <w:rsid w:val="00AD5EF2"/>
    <w:rsid w:val="00AE45D5"/>
    <w:rsid w:val="00AF5F40"/>
    <w:rsid w:val="00B035D6"/>
    <w:rsid w:val="00B162B6"/>
    <w:rsid w:val="00B23F92"/>
    <w:rsid w:val="00B247EF"/>
    <w:rsid w:val="00B642E6"/>
    <w:rsid w:val="00B67677"/>
    <w:rsid w:val="00B76CDC"/>
    <w:rsid w:val="00B8437C"/>
    <w:rsid w:val="00B8663A"/>
    <w:rsid w:val="00B87490"/>
    <w:rsid w:val="00BB6D4F"/>
    <w:rsid w:val="00BC4FB0"/>
    <w:rsid w:val="00BF1EA6"/>
    <w:rsid w:val="00C10B29"/>
    <w:rsid w:val="00C11243"/>
    <w:rsid w:val="00C208F9"/>
    <w:rsid w:val="00C211BD"/>
    <w:rsid w:val="00C33F10"/>
    <w:rsid w:val="00C35B37"/>
    <w:rsid w:val="00C421E2"/>
    <w:rsid w:val="00C50868"/>
    <w:rsid w:val="00C51F68"/>
    <w:rsid w:val="00C61414"/>
    <w:rsid w:val="00C637C3"/>
    <w:rsid w:val="00C7084C"/>
    <w:rsid w:val="00C71571"/>
    <w:rsid w:val="00C7597E"/>
    <w:rsid w:val="00C967DA"/>
    <w:rsid w:val="00C97CE6"/>
    <w:rsid w:val="00CA6F72"/>
    <w:rsid w:val="00CB3D21"/>
    <w:rsid w:val="00CC034D"/>
    <w:rsid w:val="00CC4A65"/>
    <w:rsid w:val="00CE722E"/>
    <w:rsid w:val="00D00B9F"/>
    <w:rsid w:val="00D07E47"/>
    <w:rsid w:val="00D12177"/>
    <w:rsid w:val="00D14823"/>
    <w:rsid w:val="00D235CC"/>
    <w:rsid w:val="00D24AA9"/>
    <w:rsid w:val="00D3565A"/>
    <w:rsid w:val="00D43EF0"/>
    <w:rsid w:val="00D453B3"/>
    <w:rsid w:val="00D53C6B"/>
    <w:rsid w:val="00D603C1"/>
    <w:rsid w:val="00D607C4"/>
    <w:rsid w:val="00D74142"/>
    <w:rsid w:val="00DA6C80"/>
    <w:rsid w:val="00DA788C"/>
    <w:rsid w:val="00DC6B1E"/>
    <w:rsid w:val="00DD685C"/>
    <w:rsid w:val="00DE5167"/>
    <w:rsid w:val="00DF2CE2"/>
    <w:rsid w:val="00DF4DEA"/>
    <w:rsid w:val="00DF538A"/>
    <w:rsid w:val="00E02674"/>
    <w:rsid w:val="00E1427E"/>
    <w:rsid w:val="00E239B3"/>
    <w:rsid w:val="00E257AE"/>
    <w:rsid w:val="00E40234"/>
    <w:rsid w:val="00E40C08"/>
    <w:rsid w:val="00E41AC6"/>
    <w:rsid w:val="00E5465D"/>
    <w:rsid w:val="00E56A40"/>
    <w:rsid w:val="00E56BB6"/>
    <w:rsid w:val="00E56C31"/>
    <w:rsid w:val="00E637E4"/>
    <w:rsid w:val="00E65997"/>
    <w:rsid w:val="00E762C3"/>
    <w:rsid w:val="00E81CB2"/>
    <w:rsid w:val="00E82B29"/>
    <w:rsid w:val="00E84723"/>
    <w:rsid w:val="00E9055B"/>
    <w:rsid w:val="00E917A1"/>
    <w:rsid w:val="00EA1D5E"/>
    <w:rsid w:val="00EB1082"/>
    <w:rsid w:val="00EC437B"/>
    <w:rsid w:val="00ED4D96"/>
    <w:rsid w:val="00EE2626"/>
    <w:rsid w:val="00EE3B45"/>
    <w:rsid w:val="00F03F06"/>
    <w:rsid w:val="00F05B2F"/>
    <w:rsid w:val="00F064DC"/>
    <w:rsid w:val="00F06BDB"/>
    <w:rsid w:val="00F37D7D"/>
    <w:rsid w:val="00F5115A"/>
    <w:rsid w:val="00F515E8"/>
    <w:rsid w:val="00F5487F"/>
    <w:rsid w:val="00F54EC6"/>
    <w:rsid w:val="00F6482D"/>
    <w:rsid w:val="00F67AEE"/>
    <w:rsid w:val="00F73564"/>
    <w:rsid w:val="00F81118"/>
    <w:rsid w:val="00F8575B"/>
    <w:rsid w:val="00F949D9"/>
    <w:rsid w:val="00F978B3"/>
    <w:rsid w:val="00FA02A5"/>
    <w:rsid w:val="00FA5A0F"/>
    <w:rsid w:val="00FA7D76"/>
    <w:rsid w:val="00FB275C"/>
    <w:rsid w:val="00FB7E30"/>
    <w:rsid w:val="00FC27A7"/>
    <w:rsid w:val="00FE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EB4C"/>
  <w15:chartTrackingRefBased/>
  <w15:docId w15:val="{C7731CDF-96CC-464B-8A6A-C38EAEE7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428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2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2674"/>
  </w:style>
  <w:style w:type="paragraph" w:styleId="a7">
    <w:name w:val="footer"/>
    <w:basedOn w:val="a"/>
    <w:link w:val="a8"/>
    <w:uiPriority w:val="99"/>
    <w:unhideWhenUsed/>
    <w:rsid w:val="00E02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2674"/>
  </w:style>
  <w:style w:type="character" w:styleId="a9">
    <w:name w:val="annotation reference"/>
    <w:basedOn w:val="a0"/>
    <w:uiPriority w:val="99"/>
    <w:semiHidden/>
    <w:unhideWhenUsed/>
    <w:rsid w:val="00C10B2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0B2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10B29"/>
  </w:style>
  <w:style w:type="character" w:styleId="ac">
    <w:name w:val="Hyperlink"/>
    <w:basedOn w:val="a0"/>
    <w:uiPriority w:val="99"/>
    <w:unhideWhenUsed/>
    <w:rsid w:val="00C10B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cros-dc@qst.go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B6EC2A0C57794AAD9C5039DA9D6F98" ma:contentTypeVersion="14" ma:contentTypeDescription="新しいドキュメントを作成します。" ma:contentTypeScope="" ma:versionID="9ff3e192f8ea3e025d8517ed8b9264e8">
  <xsd:schema xmlns:xsd="http://www.w3.org/2001/XMLSchema" xmlns:xs="http://www.w3.org/2001/XMLSchema" xmlns:p="http://schemas.microsoft.com/office/2006/metadata/properties" xmlns:ns2="a9f36b48-8ab5-4314-9ac3-5708fe0b43e8" xmlns:ns3="8a8bc85e-6d6d-4f5d-bc64-6c576faf8ee2" targetNamespace="http://schemas.microsoft.com/office/2006/metadata/properties" ma:root="true" ma:fieldsID="52a32c124d55d10f98086e5f91f18d6c" ns2:_="" ns3:_="">
    <xsd:import namespace="a9f36b48-8ab5-4314-9ac3-5708fe0b43e8"/>
    <xsd:import namespace="8a8bc85e-6d6d-4f5d-bc64-6c576faf8e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36b48-8ab5-4314-9ac3-5708fe0b43e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bc85e-6d6d-4f5d-bc64-6c576faf8e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0e9952b-7a24-483e-bc14-bcca4472154c}" ma:internalName="TaxCatchAll" ma:showField="CatchAllData" ma:web="8a8bc85e-6d6d-4f5d-bc64-6c576faf8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f36b48-8ab5-4314-9ac3-5708fe0b43e8">
      <Terms xmlns="http://schemas.microsoft.com/office/infopath/2007/PartnerControls"/>
    </lcf76f155ced4ddcb4097134ff3c332f>
    <TaxCatchAll xmlns="8a8bc85e-6d6d-4f5d-bc64-6c576faf8ee2" xsi:nil="true"/>
  </documentManagement>
</p:properties>
</file>

<file path=customXml/itemProps1.xml><?xml version="1.0" encoding="utf-8"?>
<ds:datastoreItem xmlns:ds="http://schemas.openxmlformats.org/officeDocument/2006/customXml" ds:itemID="{B48A4172-4CA7-45A9-9963-DA6F2AEAF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370D7-86B6-4D65-AD9F-236453C785B8}"/>
</file>

<file path=customXml/itemProps3.xml><?xml version="1.0" encoding="utf-8"?>
<ds:datastoreItem xmlns:ds="http://schemas.openxmlformats.org/officeDocument/2006/customXml" ds:itemID="{283DFF5D-577C-4F75-9705-4335E0FC5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39DCAA-70CA-4102-9104-6D0FF5EDBB37}">
  <ds:schemaRefs>
    <ds:schemaRef ds:uri="http://schemas.microsoft.com/office/2006/metadata/properties"/>
    <ds:schemaRef ds:uri="http://schemas.microsoft.com/office/infopath/2007/PartnerControls"/>
    <ds:schemaRef ds:uri="7633cb61-4f07-431c-940d-987b53fc7bb2"/>
    <ds:schemaRef ds:uri="d2cba27f-a56a-4b53-8180-afa92139f4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NAKADA</dc:creator>
  <cp:keywords/>
  <dc:description/>
  <cp:lastModifiedBy>西村</cp:lastModifiedBy>
  <cp:revision>4</cp:revision>
  <cp:lastPrinted>2022-04-27T06:12:00Z</cp:lastPrinted>
  <dcterms:created xsi:type="dcterms:W3CDTF">2022-04-27T06:20:00Z</dcterms:created>
  <dcterms:modified xsi:type="dcterms:W3CDTF">2022-11-25T05:59:00Z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0x010100BBB6EC2A0C57794AAD9C5039DA9D6F98</vt:lpwstr>
  </property>
  <property fmtid="{D5CDD505-2E9C-101B-9397-08002B2CF9AE}" pid="3" name="MediaServiceImageTags">
    <vt:lpwstr/>
  </property>
</Properties>
</file>